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38" w:rsidRPr="00801B52" w:rsidRDefault="00CC4838" w:rsidP="00CC4838">
      <w:pPr>
        <w:pStyle w:val="a3"/>
        <w:widowControl/>
        <w:spacing w:before="0" w:beforeAutospacing="0" w:after="0" w:afterAutospacing="0" w:line="360" w:lineRule="atLeast"/>
        <w:rPr>
          <w:rFonts w:ascii="黑体" w:eastAsia="黑体" w:hAnsi="仿宋_GB2312" w:cs="仿宋_GB2312" w:hint="eastAsia"/>
          <w:color w:val="000000"/>
          <w:kern w:val="2"/>
          <w:sz w:val="32"/>
          <w:szCs w:val="32"/>
        </w:rPr>
      </w:pPr>
      <w:r w:rsidRPr="00801B52">
        <w:rPr>
          <w:rFonts w:ascii="黑体" w:eastAsia="黑体" w:hAnsi="仿宋_GB2312" w:cs="仿宋_GB2312" w:hint="eastAsia"/>
          <w:color w:val="000000"/>
          <w:kern w:val="2"/>
          <w:sz w:val="32"/>
          <w:szCs w:val="32"/>
        </w:rPr>
        <w:t>附件2</w:t>
      </w:r>
    </w:p>
    <w:p w:rsidR="00CC4838" w:rsidRPr="00801B52" w:rsidRDefault="00CC4838" w:rsidP="00CC4838">
      <w:pPr>
        <w:spacing w:line="740" w:lineRule="exact"/>
        <w:jc w:val="center"/>
        <w:rPr>
          <w:rFonts w:ascii="黑体" w:eastAsia="黑体" w:hAnsi="仿宋_GB2312" w:hint="eastAsia"/>
          <w:sz w:val="32"/>
        </w:rPr>
      </w:pPr>
      <w:proofErr w:type="gramStart"/>
      <w:r w:rsidRPr="00801B52">
        <w:rPr>
          <w:rFonts w:ascii="黑体" w:eastAsia="黑体" w:hAnsi="方正小标宋_GBK" w:hint="eastAsia"/>
          <w:bCs/>
          <w:sz w:val="44"/>
        </w:rPr>
        <w:t>众创空间</w:t>
      </w:r>
      <w:proofErr w:type="gramEnd"/>
      <w:r w:rsidRPr="00801B52">
        <w:rPr>
          <w:rFonts w:ascii="黑体" w:eastAsia="黑体" w:hAnsi="方正小标宋_GBK" w:hint="eastAsia"/>
          <w:bCs/>
          <w:sz w:val="44"/>
        </w:rPr>
        <w:t>备案表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4"/>
        <w:gridCol w:w="607"/>
        <w:gridCol w:w="105"/>
        <w:gridCol w:w="435"/>
        <w:gridCol w:w="735"/>
        <w:gridCol w:w="360"/>
        <w:gridCol w:w="600"/>
        <w:gridCol w:w="1470"/>
        <w:gridCol w:w="1065"/>
        <w:gridCol w:w="2077"/>
      </w:tblGrid>
      <w:tr w:rsidR="00CC4838" w:rsidTr="00846FAD">
        <w:trPr>
          <w:trHeight w:val="645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众创空间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>名称</w:t>
            </w:r>
          </w:p>
        </w:tc>
        <w:tc>
          <w:tcPr>
            <w:tcW w:w="6742" w:type="dxa"/>
            <w:gridSpan w:val="7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663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运营机构名称</w:t>
            </w:r>
          </w:p>
        </w:tc>
        <w:tc>
          <w:tcPr>
            <w:tcW w:w="6742" w:type="dxa"/>
            <w:gridSpan w:val="7"/>
            <w:vAlign w:val="center"/>
          </w:tcPr>
          <w:p w:rsidR="00CC4838" w:rsidRDefault="00CC4838" w:rsidP="00846FAD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（盖章）</w:t>
            </w:r>
          </w:p>
        </w:tc>
      </w:tr>
      <w:tr w:rsidR="00CC4838" w:rsidTr="00846FAD">
        <w:trPr>
          <w:trHeight w:val="528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地        址</w:t>
            </w:r>
          </w:p>
        </w:tc>
        <w:tc>
          <w:tcPr>
            <w:tcW w:w="6742" w:type="dxa"/>
            <w:gridSpan w:val="7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498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机 构 性 质</w:t>
            </w:r>
          </w:p>
        </w:tc>
        <w:tc>
          <w:tcPr>
            <w:tcW w:w="6742" w:type="dxa"/>
            <w:gridSpan w:val="7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事业单位□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国有企业□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</w:rPr>
              <w:t>民营企业□</w:t>
            </w:r>
            <w:r>
              <w:rPr>
                <w:rFonts w:ascii="仿宋_GB2312" w:eastAsia="仿宋_GB2312" w:hAnsi="仿宋_GB2312"/>
                <w:sz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8"/>
              </w:rPr>
              <w:t>其他□</w:t>
            </w:r>
          </w:p>
        </w:tc>
      </w:tr>
      <w:tr w:rsidR="00CC4838" w:rsidTr="00846FAD">
        <w:trPr>
          <w:trHeight w:val="585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成 立 时 间</w:t>
            </w:r>
          </w:p>
        </w:tc>
        <w:tc>
          <w:tcPr>
            <w:tcW w:w="1530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场地面积（</w:t>
            </w:r>
            <w:r>
              <w:rPr>
                <w:rFonts w:ascii="宋体" w:hAnsi="宋体" w:cs="宋体" w:hint="eastAsia"/>
                <w:sz w:val="28"/>
              </w:rPr>
              <w:t>㎡）</w:t>
            </w:r>
          </w:p>
        </w:tc>
        <w:tc>
          <w:tcPr>
            <w:tcW w:w="3142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760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注册资金（万元）</w:t>
            </w:r>
          </w:p>
        </w:tc>
        <w:tc>
          <w:tcPr>
            <w:tcW w:w="1530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总投资（万元）</w:t>
            </w:r>
          </w:p>
        </w:tc>
        <w:tc>
          <w:tcPr>
            <w:tcW w:w="3142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760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管理人员数量</w:t>
            </w:r>
            <w:r>
              <w:rPr>
                <w:rFonts w:ascii="仿宋_GB2312" w:eastAsia="仿宋_GB2312" w:hAnsi="仿宋_GB2312"/>
                <w:sz w:val="28"/>
              </w:rPr>
              <w:t xml:space="preserve"> </w:t>
            </w:r>
          </w:p>
        </w:tc>
        <w:tc>
          <w:tcPr>
            <w:tcW w:w="1530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入驻中介机构数量</w:t>
            </w:r>
          </w:p>
        </w:tc>
        <w:tc>
          <w:tcPr>
            <w:tcW w:w="3142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518"/>
        </w:trPr>
        <w:tc>
          <w:tcPr>
            <w:tcW w:w="2206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组织活动次数</w:t>
            </w:r>
          </w:p>
        </w:tc>
        <w:tc>
          <w:tcPr>
            <w:tcW w:w="1530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入驻创业团队和企业数量</w:t>
            </w:r>
          </w:p>
        </w:tc>
        <w:tc>
          <w:tcPr>
            <w:tcW w:w="3142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402"/>
        </w:trPr>
        <w:tc>
          <w:tcPr>
            <w:tcW w:w="8948" w:type="dxa"/>
            <w:gridSpan w:val="10"/>
            <w:vAlign w:val="center"/>
          </w:tcPr>
          <w:p w:rsidR="00CC4838" w:rsidRDefault="00CC4838" w:rsidP="00846FAD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联系方式</w:t>
            </w:r>
          </w:p>
        </w:tc>
      </w:tr>
      <w:tr w:rsidR="00CC4838" w:rsidTr="00846FAD">
        <w:trPr>
          <w:trHeight w:val="544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手机</w:t>
            </w:r>
          </w:p>
        </w:tc>
        <w:tc>
          <w:tcPr>
            <w:tcW w:w="2535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电子邮件</w:t>
            </w:r>
          </w:p>
        </w:tc>
        <w:tc>
          <w:tcPr>
            <w:tcW w:w="2077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传真</w:t>
            </w:r>
          </w:p>
        </w:tc>
      </w:tr>
      <w:tr w:rsidR="00CC4838" w:rsidTr="00846FAD">
        <w:trPr>
          <w:trHeight w:val="518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负责人</w:t>
            </w:r>
          </w:p>
        </w:tc>
        <w:tc>
          <w:tcPr>
            <w:tcW w:w="1147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7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518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联系人</w:t>
            </w:r>
          </w:p>
        </w:tc>
        <w:tc>
          <w:tcPr>
            <w:tcW w:w="1147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77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535"/>
        </w:trPr>
        <w:tc>
          <w:tcPr>
            <w:tcW w:w="8948" w:type="dxa"/>
            <w:gridSpan w:val="10"/>
            <w:vAlign w:val="center"/>
          </w:tcPr>
          <w:p w:rsidR="00CC4838" w:rsidRDefault="00CC4838" w:rsidP="00846FAD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众创空间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建设情况</w:t>
            </w:r>
          </w:p>
        </w:tc>
      </w:tr>
      <w:tr w:rsidR="00CC4838" w:rsidTr="00846FAD">
        <w:trPr>
          <w:trHeight w:val="2058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主要负责人简介（限</w:t>
            </w:r>
            <w:r>
              <w:rPr>
                <w:rFonts w:ascii="仿宋_GB2312" w:eastAsia="仿宋_GB2312" w:hAnsi="仿宋_GB2312"/>
                <w:sz w:val="28"/>
              </w:rPr>
              <w:t>200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2456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众创空间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>定位、特色和理念（限</w:t>
            </w:r>
            <w:r>
              <w:rPr>
                <w:rFonts w:ascii="仿宋_GB2312" w:eastAsia="仿宋_GB2312" w:hAnsi="仿宋_GB2312"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846FAD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5249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服务模式和内容（含导师、培训、路演、沙龙、大赛、资源对接等）（限</w:t>
            </w:r>
            <w:r>
              <w:rPr>
                <w:rFonts w:ascii="仿宋_GB2312" w:eastAsia="仿宋_GB2312" w:hAnsi="仿宋_GB2312"/>
                <w:sz w:val="28"/>
              </w:rPr>
              <w:t>1000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napToGrid w:val="0"/>
              <w:spacing w:line="360" w:lineRule="auto"/>
              <w:ind w:right="280"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1975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场地和硬件设施情况（限</w:t>
            </w:r>
            <w:r>
              <w:rPr>
                <w:rFonts w:ascii="仿宋_GB2312" w:eastAsia="仿宋_GB2312" w:hAnsi="仿宋_GB2312"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2025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投融资服务情况（限</w:t>
            </w:r>
            <w:r>
              <w:rPr>
                <w:rFonts w:ascii="仿宋_GB2312" w:eastAsia="仿宋_GB2312" w:hAnsi="仿宋_GB2312"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2919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成功孵化案例（限</w:t>
            </w:r>
            <w:r>
              <w:rPr>
                <w:rFonts w:ascii="仿宋_GB2312" w:eastAsia="仿宋_GB2312" w:hAnsi="仿宋_GB2312"/>
                <w:sz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</w:rPr>
              <w:t>字）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CC4838">
            <w:pPr>
              <w:spacing w:beforeLines="30" w:afterLines="30" w:line="360" w:lineRule="auto"/>
              <w:ind w:firstLineChars="200" w:firstLine="560"/>
              <w:rPr>
                <w:rFonts w:ascii="仿宋_GB2312" w:eastAsia="仿宋_GB2312" w:hAnsi="仿宋_GB2312" w:hint="eastAsia"/>
                <w:sz w:val="28"/>
              </w:rPr>
            </w:pPr>
          </w:p>
        </w:tc>
      </w:tr>
      <w:tr w:rsidR="00CC4838" w:rsidTr="00846FAD">
        <w:trPr>
          <w:trHeight w:val="1625"/>
        </w:trPr>
        <w:tc>
          <w:tcPr>
            <w:tcW w:w="1494" w:type="dxa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附件</w:t>
            </w:r>
          </w:p>
        </w:tc>
        <w:tc>
          <w:tcPr>
            <w:tcW w:w="7454" w:type="dxa"/>
            <w:gridSpan w:val="9"/>
            <w:vAlign w:val="center"/>
          </w:tcPr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1</w:t>
            </w:r>
            <w:r>
              <w:rPr>
                <w:rFonts w:ascii="仿宋_GB2312" w:eastAsia="仿宋_GB2312" w:hAnsi="仿宋_GB2312" w:hint="eastAsia"/>
                <w:sz w:val="28"/>
              </w:rPr>
              <w:t>．运营机构法人营业执照、组织机构代码证复印件</w:t>
            </w:r>
          </w:p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2</w:t>
            </w:r>
            <w:r>
              <w:rPr>
                <w:rFonts w:ascii="仿宋_GB2312" w:eastAsia="仿宋_GB2312" w:hAnsi="仿宋_GB2312" w:hint="eastAsia"/>
                <w:sz w:val="28"/>
              </w:rPr>
              <w:t>．入驻创业团队和企业名单（列明入驻时间）</w:t>
            </w:r>
          </w:p>
        </w:tc>
      </w:tr>
      <w:tr w:rsidR="00CC4838" w:rsidTr="00846FAD">
        <w:trPr>
          <w:trHeight w:val="3076"/>
        </w:trPr>
        <w:tc>
          <w:tcPr>
            <w:tcW w:w="8948" w:type="dxa"/>
            <w:gridSpan w:val="10"/>
            <w:vAlign w:val="center"/>
          </w:tcPr>
          <w:p w:rsidR="00CC4838" w:rsidRDefault="00CC4838" w:rsidP="00846FAD">
            <w:pPr>
              <w:spacing w:line="440" w:lineRule="exact"/>
              <w:ind w:right="480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负责人签名：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</w:p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运营机构（盖章）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</w:p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年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月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日</w:t>
            </w:r>
          </w:p>
        </w:tc>
      </w:tr>
      <w:tr w:rsidR="00CC4838" w:rsidTr="00846FAD">
        <w:trPr>
          <w:trHeight w:val="610"/>
        </w:trPr>
        <w:tc>
          <w:tcPr>
            <w:tcW w:w="8948" w:type="dxa"/>
            <w:gridSpan w:val="10"/>
            <w:vAlign w:val="center"/>
          </w:tcPr>
          <w:p w:rsidR="00CC4838" w:rsidRDefault="00CC4838" w:rsidP="00CC4838">
            <w:pPr>
              <w:spacing w:beforeLines="30" w:afterLines="30"/>
              <w:jc w:val="center"/>
              <w:rPr>
                <w:rFonts w:ascii="仿宋_GB2312" w:eastAsia="仿宋_GB2312" w:hAnsi="仿宋_GB2312"/>
                <w:sz w:val="28"/>
              </w:rPr>
            </w:pPr>
            <w:r w:rsidRPr="0010176F">
              <w:rPr>
                <w:rFonts w:ascii="仿宋_GB2312" w:eastAsia="仿宋_GB2312" w:hAnsi="仿宋_GB2312" w:hint="eastAsia"/>
                <w:b/>
                <w:bCs/>
                <w:sz w:val="28"/>
              </w:rPr>
              <w:t>功能园区、街道或主管部门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确认内容</w:t>
            </w:r>
          </w:p>
        </w:tc>
      </w:tr>
      <w:tr w:rsidR="00CC4838" w:rsidTr="00846FAD">
        <w:trPr>
          <w:trHeight w:val="1045"/>
        </w:trPr>
        <w:tc>
          <w:tcPr>
            <w:tcW w:w="3376" w:type="dxa"/>
            <w:gridSpan w:val="5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众创空间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>是否符合新区产业发展方向</w:t>
            </w:r>
          </w:p>
        </w:tc>
        <w:tc>
          <w:tcPr>
            <w:tcW w:w="5572" w:type="dxa"/>
            <w:gridSpan w:val="5"/>
            <w:vAlign w:val="center"/>
          </w:tcPr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1195"/>
        </w:trPr>
        <w:tc>
          <w:tcPr>
            <w:tcW w:w="3376" w:type="dxa"/>
            <w:gridSpan w:val="5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所用场地是否符合规划要求</w:t>
            </w:r>
          </w:p>
        </w:tc>
        <w:tc>
          <w:tcPr>
            <w:tcW w:w="5572" w:type="dxa"/>
            <w:gridSpan w:val="5"/>
            <w:vAlign w:val="center"/>
          </w:tcPr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  <w:bookmarkStart w:id="0" w:name="_GoBack"/>
            <w:bookmarkEnd w:id="0"/>
          </w:p>
        </w:tc>
      </w:tr>
      <w:tr w:rsidR="00CC4838" w:rsidTr="00846FAD">
        <w:trPr>
          <w:trHeight w:val="1135"/>
        </w:trPr>
        <w:tc>
          <w:tcPr>
            <w:tcW w:w="3376" w:type="dxa"/>
            <w:gridSpan w:val="5"/>
            <w:vAlign w:val="center"/>
          </w:tcPr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所用房屋是否是临时性或违规性建筑</w:t>
            </w:r>
          </w:p>
        </w:tc>
        <w:tc>
          <w:tcPr>
            <w:tcW w:w="5572" w:type="dxa"/>
            <w:gridSpan w:val="5"/>
            <w:vAlign w:val="center"/>
          </w:tcPr>
          <w:p w:rsidR="00CC4838" w:rsidRDefault="00CC4838" w:rsidP="00CC4838">
            <w:pPr>
              <w:spacing w:beforeLines="30" w:afterLines="30"/>
              <w:rPr>
                <w:rFonts w:ascii="仿宋_GB2312" w:eastAsia="仿宋_GB2312" w:hAnsi="仿宋_GB2312"/>
                <w:sz w:val="28"/>
              </w:rPr>
            </w:pPr>
          </w:p>
        </w:tc>
      </w:tr>
      <w:tr w:rsidR="00CC4838" w:rsidTr="00846FAD">
        <w:trPr>
          <w:trHeight w:val="2177"/>
        </w:trPr>
        <w:tc>
          <w:tcPr>
            <w:tcW w:w="8948" w:type="dxa"/>
            <w:gridSpan w:val="10"/>
          </w:tcPr>
          <w:p w:rsidR="00CC4838" w:rsidRDefault="00CC4838" w:rsidP="00846FAD">
            <w:pPr>
              <w:spacing w:line="440" w:lineRule="exact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</w:t>
            </w:r>
          </w:p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确认机构（盖章）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</w:p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年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月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日</w:t>
            </w:r>
          </w:p>
        </w:tc>
      </w:tr>
      <w:tr w:rsidR="00CC4838" w:rsidTr="00846FAD">
        <w:trPr>
          <w:trHeight w:val="812"/>
        </w:trPr>
        <w:tc>
          <w:tcPr>
            <w:tcW w:w="8948" w:type="dxa"/>
            <w:gridSpan w:val="10"/>
            <w:vAlign w:val="center"/>
          </w:tcPr>
          <w:p w:rsidR="00CC4838" w:rsidRDefault="00CC4838" w:rsidP="00846FAD">
            <w:pPr>
              <w:spacing w:line="44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>科技创新中心意见</w:t>
            </w:r>
          </w:p>
        </w:tc>
      </w:tr>
      <w:tr w:rsidR="00CC4838" w:rsidTr="00846FAD">
        <w:trPr>
          <w:trHeight w:val="2112"/>
        </w:trPr>
        <w:tc>
          <w:tcPr>
            <w:tcW w:w="2101" w:type="dxa"/>
            <w:gridSpan w:val="2"/>
            <w:vAlign w:val="center"/>
          </w:tcPr>
          <w:p w:rsidR="00CC4838" w:rsidRDefault="00CC4838" w:rsidP="00846FAD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是否符合备案</w:t>
            </w:r>
          </w:p>
        </w:tc>
        <w:tc>
          <w:tcPr>
            <w:tcW w:w="6847" w:type="dxa"/>
            <w:gridSpan w:val="8"/>
            <w:vAlign w:val="center"/>
          </w:tcPr>
          <w:p w:rsidR="00CC4838" w:rsidRDefault="00CC4838" w:rsidP="00846FAD">
            <w:pPr>
              <w:spacing w:line="44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</w:rPr>
            </w:pPr>
          </w:p>
        </w:tc>
      </w:tr>
      <w:tr w:rsidR="00CC4838" w:rsidTr="00846FAD">
        <w:trPr>
          <w:trHeight w:val="2240"/>
        </w:trPr>
        <w:tc>
          <w:tcPr>
            <w:tcW w:w="8948" w:type="dxa"/>
            <w:gridSpan w:val="10"/>
          </w:tcPr>
          <w:p w:rsidR="00CC4838" w:rsidRDefault="00CC4838" w:rsidP="00846FAD">
            <w:pPr>
              <w:spacing w:line="440" w:lineRule="exact"/>
              <w:ind w:right="480"/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hint="eastAsia"/>
                <w:sz w:val="28"/>
              </w:rPr>
            </w:pPr>
          </w:p>
          <w:p w:rsidR="00CC4838" w:rsidRDefault="00CC4838" w:rsidP="00846FAD">
            <w:pPr>
              <w:spacing w:line="440" w:lineRule="exact"/>
              <w:ind w:right="48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8"/>
              </w:rPr>
              <w:t>审核人签名：</w:t>
            </w:r>
            <w:r>
              <w:rPr>
                <w:rFonts w:ascii="仿宋_GB2312" w:eastAsia="仿宋_GB2312" w:hAnsi="仿宋_GB2312"/>
                <w:sz w:val="28"/>
              </w:rPr>
              <w:t xml:space="preserve">    </w:t>
            </w:r>
          </w:p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科技创新中心（盖章）</w:t>
            </w:r>
            <w:r>
              <w:rPr>
                <w:rFonts w:ascii="仿宋_GB2312" w:eastAsia="仿宋_GB2312" w:hAnsi="仿宋_GB2312"/>
                <w:sz w:val="28"/>
              </w:rPr>
              <w:t xml:space="preserve">      </w:t>
            </w:r>
          </w:p>
          <w:p w:rsidR="00CC4838" w:rsidRDefault="00CC4838" w:rsidP="00846FAD">
            <w:pPr>
              <w:spacing w:line="44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>年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月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</w:rPr>
              <w:t>日</w:t>
            </w:r>
          </w:p>
        </w:tc>
      </w:tr>
    </w:tbl>
    <w:p w:rsidR="00CC4838" w:rsidRDefault="00CC4838" w:rsidP="00CC4838">
      <w:pPr>
        <w:rPr>
          <w:rFonts w:ascii="仿宋_GB2312" w:eastAsia="仿宋_GB2312" w:hAnsi="仿宋_GB2312"/>
          <w:sz w:val="32"/>
        </w:rPr>
      </w:pPr>
    </w:p>
    <w:p w:rsidR="00242B13" w:rsidRDefault="00242B13"/>
    <w:sectPr w:rsidR="00242B13" w:rsidSect="0024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838"/>
    <w:rsid w:val="00242B13"/>
    <w:rsid w:val="00292DFE"/>
    <w:rsid w:val="00320978"/>
    <w:rsid w:val="003C1F04"/>
    <w:rsid w:val="003E6A0E"/>
    <w:rsid w:val="004B4E55"/>
    <w:rsid w:val="004E3DB6"/>
    <w:rsid w:val="00CC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483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renjun</dc:creator>
  <cp:lastModifiedBy>renjun</cp:lastModifiedBy>
  <cp:revision>1</cp:revision>
  <dcterms:created xsi:type="dcterms:W3CDTF">2017-03-13T00:16:00Z</dcterms:created>
  <dcterms:modified xsi:type="dcterms:W3CDTF">2017-03-13T00:16:00Z</dcterms:modified>
</cp:coreProperties>
</file>